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7A" w:rsidRDefault="00A0615C" w:rsidP="00A0615C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                          </w:t>
      </w:r>
      <w:r w:rsidR="00223E7A">
        <w:rPr>
          <w:rFonts w:cstheme="minorHAnsi"/>
          <w:noProof/>
          <w:lang w:eastAsia="fr-FR"/>
        </w:rPr>
        <w:drawing>
          <wp:inline distT="0" distB="0" distL="0" distR="0">
            <wp:extent cx="1019175" cy="587699"/>
            <wp:effectExtent l="0" t="0" r="0" b="3175"/>
            <wp:docPr id="3" name="Image 3" descr="logosouten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soutenan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37" cy="59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7A" w:rsidRPr="00B4018E" w:rsidRDefault="00223E7A" w:rsidP="00223E7A">
      <w:pPr>
        <w:spacing w:after="0" w:line="240" w:lineRule="auto"/>
        <w:ind w:right="-108"/>
        <w:jc w:val="center"/>
        <w:rPr>
          <w:rFonts w:eastAsia="Times New Roman" w:cstheme="minorHAnsi"/>
          <w:b/>
          <w:lang w:eastAsia="fr-FR"/>
        </w:rPr>
      </w:pPr>
      <w:r w:rsidRPr="00223E7A">
        <w:rPr>
          <w:rFonts w:eastAsia="Times New Roman" w:cstheme="minorHAnsi"/>
          <w:b/>
          <w:lang w:eastAsia="fr-FR"/>
        </w:rPr>
        <w:t xml:space="preserve">DEMANDE DE DEROGATION RELATIVE A LA SOUTENANCE </w:t>
      </w:r>
      <w:r w:rsidR="0068455A">
        <w:rPr>
          <w:rFonts w:eastAsia="Times New Roman" w:cstheme="minorHAnsi"/>
          <w:b/>
          <w:lang w:eastAsia="fr-FR"/>
        </w:rPr>
        <w:t xml:space="preserve">POUR UNE VISIOCONFÉRENCE PARTIELLE </w:t>
      </w:r>
      <w:r w:rsidRPr="00223E7A">
        <w:rPr>
          <w:rFonts w:eastAsia="Times New Roman" w:cstheme="minorHAnsi"/>
          <w:b/>
          <w:lang w:eastAsia="fr-FR"/>
        </w:rPr>
        <w:t>DE</w:t>
      </w:r>
      <w:r w:rsidR="0068455A">
        <w:rPr>
          <w:rFonts w:eastAsia="Times New Roman" w:cstheme="minorHAnsi"/>
          <w:b/>
          <w:lang w:eastAsia="fr-FR"/>
        </w:rPr>
        <w:t xml:space="preserve"> </w:t>
      </w:r>
      <w:r w:rsidRPr="00223E7A">
        <w:rPr>
          <w:rFonts w:eastAsia="Times New Roman" w:cstheme="minorHAnsi"/>
          <w:b/>
          <w:lang w:eastAsia="fr-FR"/>
        </w:rPr>
        <w:t xml:space="preserve">HDR </w:t>
      </w:r>
    </w:p>
    <w:p w:rsidR="00B4018E" w:rsidRPr="00C83189" w:rsidRDefault="00B4018E" w:rsidP="00223E7A">
      <w:pPr>
        <w:spacing w:after="0" w:line="240" w:lineRule="auto"/>
        <w:ind w:right="-108"/>
        <w:jc w:val="center"/>
        <w:rPr>
          <w:rFonts w:eastAsia="Times New Roman" w:cstheme="minorHAnsi"/>
          <w:b/>
          <w:sz w:val="18"/>
          <w:szCs w:val="18"/>
          <w:lang w:eastAsia="fr-FR"/>
        </w:rPr>
      </w:pP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b/>
          <w:sz w:val="20"/>
          <w:szCs w:val="20"/>
          <w:u w:val="single"/>
          <w:lang w:eastAsia="fr-FR"/>
        </w:rPr>
        <w:t>DEMANDEUR</w:t>
      </w:r>
      <w:r w:rsidRPr="00223E7A">
        <w:rPr>
          <w:rFonts w:eastAsia="Times New Roman" w:cstheme="minorHAnsi"/>
          <w:sz w:val="20"/>
          <w:szCs w:val="20"/>
          <w:lang w:eastAsia="fr-FR"/>
        </w:rPr>
        <w:t> :</w:t>
      </w:r>
    </w:p>
    <w:p w:rsidR="00223E7A" w:rsidRPr="00C83189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8"/>
          <w:szCs w:val="18"/>
          <w:lang w:eastAsia="fr-FR"/>
        </w:rPr>
      </w:pP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4649"/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>Nom :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  <w:t xml:space="preserve">Prénom : 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4649"/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 xml:space="preserve">Tél. : 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  <w:t>Mail :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Pr="00223E7A" w:rsidRDefault="0068455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4649"/>
          <w:tab w:val="left" w:leader="dot" w:pos="9072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Garant</w:t>
      </w:r>
      <w:r w:rsidR="003D3D34">
        <w:rPr>
          <w:rFonts w:eastAsia="Times New Roman" w:cstheme="minorHAnsi"/>
          <w:sz w:val="20"/>
          <w:szCs w:val="20"/>
          <w:lang w:eastAsia="fr-FR"/>
        </w:rPr>
        <w:t>.e</w:t>
      </w:r>
      <w:r w:rsidR="008B0883" w:rsidRPr="00B4018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223E7A" w:rsidRPr="00223E7A">
        <w:rPr>
          <w:rFonts w:eastAsia="Times New Roman" w:cstheme="minorHAnsi"/>
          <w:sz w:val="20"/>
          <w:szCs w:val="20"/>
          <w:lang w:eastAsia="fr-FR"/>
        </w:rPr>
        <w:t>de l’HDR :</w:t>
      </w:r>
      <w:r w:rsidR="00223E7A" w:rsidRPr="00223E7A">
        <w:rPr>
          <w:rFonts w:eastAsia="Times New Roman" w:cstheme="minorHAnsi"/>
          <w:sz w:val="20"/>
          <w:szCs w:val="20"/>
          <w:lang w:eastAsia="fr-FR"/>
        </w:rPr>
        <w:tab/>
      </w:r>
      <w:r w:rsidR="00436160">
        <w:rPr>
          <w:rFonts w:eastAsia="Times New Roman" w:cstheme="minorHAnsi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4649"/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B4018E">
        <w:rPr>
          <w:rFonts w:eastAsia="Times New Roman" w:cstheme="minorHAnsi"/>
          <w:sz w:val="20"/>
          <w:szCs w:val="20"/>
          <w:lang w:eastAsia="fr-FR"/>
        </w:rPr>
        <w:t>Unité de Recherche</w:t>
      </w:r>
      <w:r w:rsidRPr="00223E7A">
        <w:rPr>
          <w:rFonts w:eastAsia="Times New Roman" w:cstheme="minorHAnsi"/>
          <w:sz w:val="20"/>
          <w:szCs w:val="20"/>
          <w:lang w:eastAsia="fr-FR"/>
        </w:rPr>
        <w:t> :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>Date de soutenance :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P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>Sujet de thèse :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Default="00223E7A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653977" w:rsidRPr="00653977" w:rsidRDefault="00653977" w:rsidP="00653977">
      <w:pPr>
        <w:pBdr>
          <w:top w:val="single" w:sz="4" w:space="13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dot" w:pos="10206"/>
        </w:tabs>
        <w:spacing w:after="0" w:line="36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Moyen de visioconférence utilisé : 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sz w:val="20"/>
          <w:szCs w:val="20"/>
          <w:lang w:eastAsia="fr-FR"/>
        </w:rPr>
        <w:t>…….</w:t>
      </w:r>
      <w:proofErr w:type="gramEnd"/>
      <w:r>
        <w:rPr>
          <w:rFonts w:eastAsia="Times New Roman" w:cstheme="minorHAnsi"/>
          <w:sz w:val="20"/>
          <w:szCs w:val="20"/>
          <w:lang w:eastAsia="fr-FR"/>
        </w:rPr>
        <w:t>.</w:t>
      </w:r>
    </w:p>
    <w:p w:rsidR="00223E7A" w:rsidRPr="00223E7A" w:rsidRDefault="00223E7A" w:rsidP="00045086">
      <w:pPr>
        <w:spacing w:after="0" w:line="240" w:lineRule="auto"/>
        <w:ind w:left="4955" w:hanging="4275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tbl>
      <w:tblPr>
        <w:tblStyle w:val="Tableausimple1"/>
        <w:tblW w:w="10740" w:type="dxa"/>
        <w:tblLook w:val="04A0" w:firstRow="1" w:lastRow="0" w:firstColumn="1" w:lastColumn="0" w:noHBand="0" w:noVBand="1"/>
      </w:tblPr>
      <w:tblGrid>
        <w:gridCol w:w="5303"/>
        <w:gridCol w:w="5437"/>
      </w:tblGrid>
      <w:tr w:rsidR="00653977" w:rsidTr="00744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b w:val="0"/>
                <w:bCs w:val="0"/>
                <w:color w:val="FFFFFF" w:themeColor="background1"/>
                <w:sz w:val="18"/>
                <w:szCs w:val="18"/>
                <w:lang w:eastAsia="fr-FR"/>
              </w:rPr>
            </w:pPr>
          </w:p>
          <w:p w:rsidR="00653977" w:rsidRPr="001E3E2E" w:rsidRDefault="00653977" w:rsidP="00744F04">
            <w:pPr>
              <w:tabs>
                <w:tab w:val="left" w:leader="dot" w:pos="9072"/>
              </w:tabs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E3E2E">
              <w:rPr>
                <w:rFonts w:eastAsia="Times New Roman" w:cstheme="minorHAnsi"/>
                <w:sz w:val="20"/>
                <w:szCs w:val="20"/>
                <w:lang w:eastAsia="fr-FR"/>
              </w:rPr>
              <w:t>Nom et prénom du membre participant en visioconférence</w:t>
            </w: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18"/>
                <w:szCs w:val="18"/>
                <w:lang w:eastAsia="fr-FR"/>
              </w:rPr>
            </w:pPr>
          </w:p>
          <w:p w:rsidR="00653977" w:rsidRPr="001E3E2E" w:rsidRDefault="00653977" w:rsidP="00744F04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E3E2E">
              <w:rPr>
                <w:rFonts w:eastAsia="Times New Roman" w:cstheme="minorHAnsi"/>
                <w:sz w:val="20"/>
                <w:szCs w:val="18"/>
                <w:lang w:eastAsia="fr-FR"/>
              </w:rPr>
              <w:t>Motif</w:t>
            </w:r>
          </w:p>
        </w:tc>
      </w:tr>
      <w:tr w:rsidR="00653977" w:rsidTr="0074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653977" w:rsidTr="00744F0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653977" w:rsidTr="0074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653977" w:rsidTr="00744F0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653977" w:rsidTr="0074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5437" w:type="dxa"/>
          </w:tcPr>
          <w:p w:rsidR="00653977" w:rsidRDefault="00653977" w:rsidP="00744F04">
            <w:pPr>
              <w:tabs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</w:tbl>
    <w:p w:rsidR="00653977" w:rsidRDefault="00653977" w:rsidP="00C83189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</w:p>
    <w:p w:rsidR="00C83189" w:rsidRPr="00C83189" w:rsidRDefault="009B15F3" w:rsidP="00C83189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>
        <w:rPr>
          <w:rFonts w:eastAsia="Times New Roman" w:cstheme="minorHAnsi"/>
          <w:sz w:val="18"/>
          <w:szCs w:val="18"/>
          <w:lang w:eastAsia="fr-FR"/>
        </w:rPr>
        <w:t>*</w:t>
      </w:r>
      <w:r w:rsidRPr="00DF3D90">
        <w:rPr>
          <w:rFonts w:eastAsia="Times New Roman" w:cstheme="minorHAnsi"/>
          <w:sz w:val="18"/>
          <w:szCs w:val="18"/>
          <w:lang w:eastAsia="fr-FR"/>
        </w:rPr>
        <w:t xml:space="preserve">Ce formulaire ne convient qu’aux visioconférences </w:t>
      </w:r>
      <w:r w:rsidRPr="00DF3D90">
        <w:rPr>
          <w:rFonts w:eastAsia="Times New Roman" w:cstheme="minorHAnsi"/>
          <w:sz w:val="18"/>
          <w:szCs w:val="18"/>
          <w:u w:val="single"/>
          <w:lang w:eastAsia="fr-FR"/>
        </w:rPr>
        <w:t>partielles</w:t>
      </w:r>
      <w:r w:rsidRPr="00DF3D90">
        <w:rPr>
          <w:rFonts w:eastAsia="Times New Roman" w:cstheme="minorHAnsi"/>
          <w:sz w:val="18"/>
          <w:szCs w:val="18"/>
          <w:lang w:eastAsia="fr-FR"/>
        </w:rPr>
        <w:t xml:space="preserve">. </w:t>
      </w:r>
      <w:r w:rsidR="009837AA" w:rsidRPr="00DF3D90">
        <w:rPr>
          <w:rFonts w:eastAsia="Times New Roman" w:cstheme="minorHAnsi"/>
          <w:sz w:val="18"/>
          <w:szCs w:val="18"/>
          <w:lang w:eastAsia="fr-FR"/>
        </w:rPr>
        <w:t>Le document de visio</w:t>
      </w:r>
      <w:r w:rsidR="00FE3EA4" w:rsidRPr="00DF3D90">
        <w:rPr>
          <w:rFonts w:eastAsia="Times New Roman" w:cstheme="minorHAnsi"/>
          <w:sz w:val="18"/>
          <w:szCs w:val="18"/>
          <w:lang w:eastAsia="fr-FR"/>
        </w:rPr>
        <w:t>conférence</w:t>
      </w:r>
      <w:r w:rsidRPr="00DF3D90">
        <w:rPr>
          <w:rFonts w:eastAsia="Times New Roman" w:cstheme="minorHAnsi"/>
          <w:sz w:val="18"/>
          <w:szCs w:val="18"/>
          <w:lang w:eastAsia="fr-FR"/>
        </w:rPr>
        <w:t xml:space="preserve"> totale doit être demandé auprès de l’école doctorale.</w:t>
      </w:r>
    </w:p>
    <w:p w:rsidR="00223E7A" w:rsidRDefault="00223E7A" w:rsidP="000842B7">
      <w:pPr>
        <w:rPr>
          <w:rFonts w:cstheme="minorHAnsi"/>
          <w:sz w:val="18"/>
          <w:szCs w:val="18"/>
        </w:rPr>
      </w:pPr>
    </w:p>
    <w:p w:rsidR="00C83189" w:rsidRPr="00C83189" w:rsidRDefault="00C83189" w:rsidP="00C83189">
      <w:pPr>
        <w:spacing w:after="0" w:line="240" w:lineRule="auto"/>
        <w:rPr>
          <w:rFonts w:eastAsia="Times New Roman" w:cstheme="minorHAnsi"/>
          <w:sz w:val="18"/>
          <w:szCs w:val="18"/>
          <w:lang w:eastAsia="fr-FR"/>
        </w:rPr>
      </w:pPr>
    </w:p>
    <w:p w:rsidR="00223E7A" w:rsidRPr="00223E7A" w:rsidRDefault="00223E7A" w:rsidP="00223E7A">
      <w:pPr>
        <w:spacing w:after="0" w:line="240" w:lineRule="auto"/>
        <w:ind w:right="-288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 xml:space="preserve">Date :                                      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  <w:t xml:space="preserve">Date :                                                   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</w:p>
    <w:p w:rsidR="00223E7A" w:rsidRPr="00223E7A" w:rsidRDefault="00223E7A" w:rsidP="00223E7A">
      <w:pPr>
        <w:spacing w:after="0" w:line="240" w:lineRule="auto"/>
        <w:ind w:right="-468"/>
        <w:rPr>
          <w:rFonts w:eastAsia="Times New Roman" w:cstheme="minorHAnsi"/>
          <w:sz w:val="20"/>
          <w:szCs w:val="20"/>
          <w:lang w:eastAsia="fr-FR"/>
        </w:rPr>
      </w:pPr>
      <w:r w:rsidRPr="00223E7A">
        <w:rPr>
          <w:rFonts w:eastAsia="Times New Roman" w:cstheme="minorHAnsi"/>
          <w:sz w:val="20"/>
          <w:szCs w:val="20"/>
          <w:lang w:eastAsia="fr-FR"/>
        </w:rPr>
        <w:t>Le</w:t>
      </w:r>
      <w:r w:rsidR="003D3D34">
        <w:rPr>
          <w:rFonts w:eastAsia="Times New Roman" w:cstheme="minorHAnsi"/>
          <w:sz w:val="20"/>
          <w:szCs w:val="20"/>
          <w:lang w:eastAsia="fr-FR"/>
        </w:rPr>
        <w:t xml:space="preserve"> ou la</w:t>
      </w:r>
      <w:r w:rsidR="0068455A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223E7A">
        <w:rPr>
          <w:rFonts w:eastAsia="Times New Roman" w:cstheme="minorHAnsi"/>
          <w:sz w:val="20"/>
          <w:szCs w:val="20"/>
          <w:lang w:eastAsia="fr-FR"/>
        </w:rPr>
        <w:t>candidat</w:t>
      </w:r>
      <w:r w:rsidR="003D3D34">
        <w:rPr>
          <w:rFonts w:eastAsia="Times New Roman" w:cstheme="minorHAnsi"/>
          <w:sz w:val="20"/>
          <w:szCs w:val="20"/>
          <w:lang w:eastAsia="fr-FR"/>
        </w:rPr>
        <w:t>.e</w:t>
      </w:r>
      <w:proofErr w:type="spellEnd"/>
      <w:r w:rsidRPr="00223E7A">
        <w:rPr>
          <w:rFonts w:eastAsia="Times New Roman" w:cstheme="minorHAnsi"/>
          <w:sz w:val="20"/>
          <w:szCs w:val="20"/>
          <w:lang w:eastAsia="fr-FR"/>
        </w:rPr>
        <w:t xml:space="preserve"> à l'HDR</w:t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r w:rsidRPr="00223E7A">
        <w:rPr>
          <w:rFonts w:eastAsia="Times New Roman" w:cstheme="minorHAnsi"/>
          <w:sz w:val="20"/>
          <w:szCs w:val="20"/>
          <w:lang w:eastAsia="fr-FR"/>
        </w:rPr>
        <w:tab/>
      </w:r>
      <w:bookmarkStart w:id="0" w:name="_GoBack"/>
      <w:bookmarkEnd w:id="0"/>
      <w:r w:rsidR="0068455A">
        <w:rPr>
          <w:rFonts w:eastAsia="Times New Roman" w:cstheme="minorHAnsi"/>
          <w:sz w:val="20"/>
          <w:szCs w:val="20"/>
          <w:lang w:eastAsia="fr-FR"/>
        </w:rPr>
        <w:t>L</w:t>
      </w:r>
      <w:r w:rsidR="003D3D34">
        <w:rPr>
          <w:rFonts w:eastAsia="Times New Roman" w:cstheme="minorHAnsi"/>
          <w:sz w:val="20"/>
          <w:szCs w:val="20"/>
          <w:lang w:eastAsia="fr-FR"/>
        </w:rPr>
        <w:t xml:space="preserve">e ou la </w:t>
      </w:r>
      <w:proofErr w:type="spellStart"/>
      <w:r w:rsidR="003D3D34">
        <w:rPr>
          <w:rFonts w:eastAsia="Times New Roman" w:cstheme="minorHAnsi"/>
          <w:sz w:val="20"/>
          <w:szCs w:val="20"/>
          <w:lang w:eastAsia="fr-FR"/>
        </w:rPr>
        <w:t>garant.e</w:t>
      </w:r>
      <w:proofErr w:type="spellEnd"/>
      <w:r w:rsidRPr="00223E7A">
        <w:rPr>
          <w:rFonts w:eastAsia="Times New Roman" w:cstheme="minorHAnsi"/>
          <w:sz w:val="20"/>
          <w:szCs w:val="20"/>
          <w:lang w:eastAsia="fr-FR"/>
        </w:rPr>
        <w:t xml:space="preserve"> de l'HDR                </w:t>
      </w:r>
    </w:p>
    <w:p w:rsidR="00223E7A" w:rsidRDefault="00223E7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F85F7A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F85F7A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B4018E" w:rsidRDefault="00F85F7A" w:rsidP="00223E7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fr-FR"/>
        </w:rPr>
      </w:pPr>
      <w:r>
        <w:rPr>
          <w:rFonts w:eastAsia="Times New Roman" w:cstheme="minorHAnsi"/>
          <w:b/>
          <w:sz w:val="20"/>
          <w:szCs w:val="20"/>
          <w:u w:val="single"/>
          <w:lang w:eastAsia="fr-FR"/>
        </w:rPr>
        <w:t>→ Décision de l’établissement :</w:t>
      </w:r>
    </w:p>
    <w:p w:rsidR="00F85F7A" w:rsidRPr="00F85F7A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  <w:r w:rsidRPr="00F85F7A">
        <w:rPr>
          <w:rFonts w:eastAsia="Times New Roman" w:cstheme="minorHAnsi"/>
          <w:b/>
          <w:sz w:val="20"/>
          <w:szCs w:val="20"/>
          <w:lang w:eastAsia="fr-FR"/>
        </w:rPr>
        <w:tab/>
      </w:r>
      <w:r w:rsidRPr="00F85F7A">
        <w:rPr>
          <w:rFonts w:eastAsia="Times New Roman" w:cstheme="minorHAnsi"/>
          <w:b/>
          <w:sz w:val="20"/>
          <w:szCs w:val="20"/>
          <w:lang w:eastAsia="fr-FR"/>
        </w:rPr>
        <w:tab/>
      </w:r>
      <w:r w:rsidRPr="00F85F7A">
        <w:rPr>
          <w:rFonts w:eastAsia="Times New Roman" w:cstheme="minorHAnsi"/>
          <w:b/>
          <w:sz w:val="20"/>
          <w:szCs w:val="20"/>
          <w:lang w:eastAsia="fr-FR"/>
        </w:rPr>
        <w:tab/>
      </w:r>
      <w:r>
        <w:rPr>
          <w:rFonts w:eastAsia="Times New Roman" w:cstheme="minorHAnsi"/>
          <w:b/>
          <w:sz w:val="20"/>
          <w:szCs w:val="20"/>
          <w:lang w:eastAsia="fr-FR"/>
        </w:rPr>
        <w:tab/>
      </w:r>
      <w:r>
        <w:rPr>
          <w:rFonts w:eastAsia="Times New Roman" w:cstheme="minorHAnsi"/>
          <w:b/>
          <w:sz w:val="20"/>
          <w:szCs w:val="20"/>
          <w:lang w:eastAsia="fr-FR"/>
        </w:rPr>
        <w:sym w:font="Wingdings" w:char="F071"/>
      </w:r>
      <w:r>
        <w:rPr>
          <w:rFonts w:eastAsia="Times New Roman" w:cstheme="minorHAnsi"/>
          <w:b/>
          <w:sz w:val="20"/>
          <w:szCs w:val="20"/>
          <w:lang w:eastAsia="fr-FR"/>
        </w:rPr>
        <w:t xml:space="preserve"> Avis favorable</w:t>
      </w:r>
      <w:r>
        <w:rPr>
          <w:rFonts w:eastAsia="Times New Roman" w:cstheme="minorHAnsi"/>
          <w:b/>
          <w:sz w:val="20"/>
          <w:szCs w:val="20"/>
          <w:lang w:eastAsia="fr-FR"/>
        </w:rPr>
        <w:tab/>
      </w:r>
      <w:r>
        <w:rPr>
          <w:rFonts w:eastAsia="Times New Roman" w:cstheme="minorHAnsi"/>
          <w:b/>
          <w:sz w:val="20"/>
          <w:szCs w:val="20"/>
          <w:lang w:eastAsia="fr-FR"/>
        </w:rPr>
        <w:tab/>
      </w:r>
      <w:r>
        <w:rPr>
          <w:rFonts w:eastAsia="Times New Roman" w:cstheme="minorHAnsi"/>
          <w:b/>
          <w:sz w:val="20"/>
          <w:szCs w:val="20"/>
          <w:lang w:eastAsia="fr-FR"/>
        </w:rPr>
        <w:tab/>
      </w:r>
      <w:r>
        <w:rPr>
          <w:rFonts w:eastAsia="Times New Roman" w:cstheme="minorHAnsi"/>
          <w:b/>
          <w:sz w:val="20"/>
          <w:szCs w:val="20"/>
          <w:lang w:eastAsia="fr-FR"/>
        </w:rPr>
        <w:sym w:font="Wingdings" w:char="F071"/>
      </w:r>
      <w:r>
        <w:rPr>
          <w:rFonts w:eastAsia="Times New Roman" w:cstheme="minorHAnsi"/>
          <w:b/>
          <w:sz w:val="20"/>
          <w:szCs w:val="20"/>
          <w:lang w:eastAsia="fr-FR"/>
        </w:rPr>
        <w:t xml:space="preserve"> Avis défavorable</w:t>
      </w:r>
    </w:p>
    <w:p w:rsidR="000842B7" w:rsidRDefault="000842B7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2B03DD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Date :</w:t>
      </w:r>
    </w:p>
    <w:p w:rsidR="00F85F7A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Signature et cachet :</w:t>
      </w:r>
    </w:p>
    <w:p w:rsidR="00F85F7A" w:rsidRDefault="00F85F7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68455A" w:rsidRDefault="0068455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68455A" w:rsidRDefault="0068455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68455A" w:rsidRDefault="0068455A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3721AF" w:rsidRPr="00223E7A" w:rsidRDefault="003721AF" w:rsidP="00223E7A">
      <w:pPr>
        <w:spacing w:after="0" w:line="240" w:lineRule="auto"/>
        <w:rPr>
          <w:rFonts w:eastAsia="Times New Roman" w:cstheme="minorHAnsi"/>
          <w:lang w:eastAsia="fr-FR"/>
        </w:rPr>
      </w:pPr>
    </w:p>
    <w:p w:rsidR="00223E7A" w:rsidRPr="00F85F7A" w:rsidRDefault="00B4018E" w:rsidP="00C05D7A">
      <w:pPr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F85F7A">
        <w:rPr>
          <w:rFonts w:cstheme="minorHAnsi"/>
          <w:b/>
          <w:sz w:val="20"/>
          <w:szCs w:val="20"/>
          <w:u w:val="single"/>
        </w:rPr>
        <w:sym w:font="Wingdings" w:char="F02A"/>
      </w:r>
      <w:r w:rsidRPr="00F85F7A">
        <w:rPr>
          <w:rFonts w:cstheme="minorHAnsi"/>
          <w:b/>
          <w:sz w:val="20"/>
          <w:szCs w:val="20"/>
          <w:u w:val="single"/>
        </w:rPr>
        <w:t xml:space="preserve"> Une version scannée du document signé doit être transmise au service des affaires doctorales </w:t>
      </w:r>
      <w:r w:rsidR="003C1326" w:rsidRPr="00F85F7A">
        <w:rPr>
          <w:rFonts w:cstheme="minorHAnsi"/>
          <w:b/>
          <w:sz w:val="20"/>
          <w:szCs w:val="20"/>
          <w:u w:val="single"/>
        </w:rPr>
        <w:t xml:space="preserve">- bureau des soutenances </w:t>
      </w:r>
      <w:r w:rsidRPr="00F85F7A">
        <w:rPr>
          <w:rFonts w:cstheme="minorHAnsi"/>
          <w:b/>
          <w:sz w:val="20"/>
          <w:szCs w:val="20"/>
          <w:u w:val="single"/>
        </w:rPr>
        <w:t>(</w:t>
      </w:r>
      <w:hyperlink r:id="rId7" w:history="1">
        <w:r w:rsidRPr="00F85F7A">
          <w:rPr>
            <w:rStyle w:val="Lienhypertexte"/>
            <w:rFonts w:cstheme="minorHAnsi"/>
            <w:b/>
            <w:color w:val="auto"/>
            <w:sz w:val="20"/>
            <w:szCs w:val="20"/>
          </w:rPr>
          <w:t>soutenances@univ-lille.fr</w:t>
        </w:r>
      </w:hyperlink>
      <w:r w:rsidRPr="00F85F7A">
        <w:rPr>
          <w:rFonts w:cstheme="minorHAnsi"/>
          <w:b/>
          <w:sz w:val="20"/>
          <w:szCs w:val="20"/>
          <w:u w:val="single"/>
        </w:rPr>
        <w:t xml:space="preserve">) </w:t>
      </w:r>
    </w:p>
    <w:sectPr w:rsidR="00223E7A" w:rsidRPr="00F85F7A" w:rsidSect="00B4018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E7A" w:rsidRDefault="00223E7A" w:rsidP="00223E7A">
      <w:pPr>
        <w:spacing w:after="0" w:line="240" w:lineRule="auto"/>
      </w:pPr>
      <w:r>
        <w:separator/>
      </w:r>
    </w:p>
  </w:endnote>
  <w:endnote w:type="continuationSeparator" w:id="0">
    <w:p w:rsidR="00223E7A" w:rsidRDefault="00223E7A" w:rsidP="0022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E7A" w:rsidRDefault="00223E7A" w:rsidP="00223E7A">
      <w:pPr>
        <w:spacing w:after="0" w:line="240" w:lineRule="auto"/>
      </w:pPr>
      <w:r>
        <w:separator/>
      </w:r>
    </w:p>
  </w:footnote>
  <w:footnote w:type="continuationSeparator" w:id="0">
    <w:p w:rsidR="00223E7A" w:rsidRDefault="00223E7A" w:rsidP="0022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694" w:rsidRPr="00855694" w:rsidRDefault="00855694" w:rsidP="00855694">
    <w:pPr>
      <w:tabs>
        <w:tab w:val="center" w:pos="6663"/>
        <w:tab w:val="left" w:pos="7797"/>
        <w:tab w:val="right" w:pos="9072"/>
      </w:tabs>
      <w:spacing w:after="0" w:line="240" w:lineRule="auto"/>
      <w:ind w:firstLine="2552"/>
      <w:jc w:val="right"/>
      <w:rPr>
        <w:rFonts w:ascii="Calibri" w:eastAsia="Calibri" w:hAnsi="Calibri" w:cs="Times New Roman"/>
        <w:color w:val="000000"/>
        <w:sz w:val="20"/>
        <w:szCs w:val="20"/>
      </w:rPr>
    </w:pPr>
    <w:r w:rsidRPr="00855694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-268605</wp:posOffset>
          </wp:positionV>
          <wp:extent cx="1759585" cy="7524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55694">
      <w:rPr>
        <w:rFonts w:ascii="Calibri" w:eastAsia="Calibri" w:hAnsi="Calibri" w:cs="Times New Roman"/>
        <w:color w:val="000000"/>
        <w:sz w:val="20"/>
        <w:szCs w:val="20"/>
      </w:rPr>
      <w:t>Service Affaires Doctorales</w:t>
    </w:r>
  </w:p>
  <w:p w:rsidR="00855694" w:rsidRPr="00855694" w:rsidRDefault="00855694" w:rsidP="00855694">
    <w:pPr>
      <w:tabs>
        <w:tab w:val="left" w:pos="6630"/>
        <w:tab w:val="center" w:pos="6663"/>
        <w:tab w:val="right" w:pos="9072"/>
      </w:tabs>
      <w:spacing w:after="0" w:line="240" w:lineRule="auto"/>
      <w:ind w:firstLine="2552"/>
      <w:jc w:val="right"/>
      <w:rPr>
        <w:rFonts w:ascii="Calibri" w:eastAsia="Calibri" w:hAnsi="Calibri" w:cs="Times New Roman"/>
        <w:color w:val="000000"/>
        <w:sz w:val="20"/>
        <w:szCs w:val="20"/>
      </w:rPr>
    </w:pPr>
    <w:r w:rsidRPr="00855694">
      <w:rPr>
        <w:rFonts w:ascii="Calibri" w:eastAsia="Calibri" w:hAnsi="Calibri" w:cs="Times New Roman"/>
        <w:color w:val="000000"/>
        <w:sz w:val="20"/>
        <w:szCs w:val="20"/>
      </w:rPr>
      <w:t>Bureau des soutenances</w:t>
    </w:r>
  </w:p>
  <w:p w:rsidR="00855694" w:rsidRPr="00855694" w:rsidRDefault="003D3D34" w:rsidP="00855694">
    <w:pPr>
      <w:tabs>
        <w:tab w:val="left" w:pos="6630"/>
        <w:tab w:val="center" w:pos="6804"/>
        <w:tab w:val="right" w:pos="9072"/>
      </w:tabs>
      <w:spacing w:after="0" w:line="240" w:lineRule="auto"/>
      <w:ind w:firstLine="2552"/>
      <w:jc w:val="right"/>
      <w:rPr>
        <w:rFonts w:ascii="Calibri" w:eastAsia="Calibri" w:hAnsi="Calibri" w:cs="Times New Roman"/>
        <w:color w:val="AE2573"/>
        <w:sz w:val="20"/>
        <w:szCs w:val="20"/>
        <w:u w:val="single"/>
      </w:rPr>
    </w:pPr>
    <w:r>
      <w:rPr>
        <w:rFonts w:ascii="Calibri" w:eastAsia="Calibri" w:hAnsi="Calibri" w:cs="Times New Roman"/>
        <w:noProof/>
        <w:lang w:eastAsia="fr-FR"/>
      </w:rPr>
      <w:pict>
        <v:line id="Connecteur droit 7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0.75pt,12.45pt" to="56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" strokecolor="#ae2573" strokeweight=".5pt">
          <v:stroke joinstyle="miter"/>
          <o:lock v:ext="edit" shapetype="f"/>
        </v:line>
      </w:pict>
    </w:r>
    <w:r w:rsidR="00855694" w:rsidRPr="00855694">
      <w:rPr>
        <w:rFonts w:ascii="Calibri" w:eastAsia="Calibri" w:hAnsi="Calibri" w:cs="Times New Roman"/>
        <w:color w:val="000000"/>
        <w:sz w:val="20"/>
        <w:szCs w:val="20"/>
      </w:rPr>
      <w:t>Bâtiment A3 - Cité Scientifique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E7A"/>
    <w:rsid w:val="00045086"/>
    <w:rsid w:val="000842B7"/>
    <w:rsid w:val="000D3160"/>
    <w:rsid w:val="001608DF"/>
    <w:rsid w:val="00177FE9"/>
    <w:rsid w:val="0018099B"/>
    <w:rsid w:val="00223E7A"/>
    <w:rsid w:val="002B03DD"/>
    <w:rsid w:val="002B52EB"/>
    <w:rsid w:val="002D4B98"/>
    <w:rsid w:val="003211F1"/>
    <w:rsid w:val="003721AF"/>
    <w:rsid w:val="00393A47"/>
    <w:rsid w:val="003C1326"/>
    <w:rsid w:val="003D3D34"/>
    <w:rsid w:val="003E2AC1"/>
    <w:rsid w:val="00436160"/>
    <w:rsid w:val="00581789"/>
    <w:rsid w:val="00653977"/>
    <w:rsid w:val="00684345"/>
    <w:rsid w:val="0068455A"/>
    <w:rsid w:val="007634D0"/>
    <w:rsid w:val="007F1991"/>
    <w:rsid w:val="00855694"/>
    <w:rsid w:val="008B0883"/>
    <w:rsid w:val="00917C45"/>
    <w:rsid w:val="0095254A"/>
    <w:rsid w:val="009837AA"/>
    <w:rsid w:val="009B15F3"/>
    <w:rsid w:val="00A0615C"/>
    <w:rsid w:val="00A542A3"/>
    <w:rsid w:val="00A822FA"/>
    <w:rsid w:val="00B4018E"/>
    <w:rsid w:val="00C05D7A"/>
    <w:rsid w:val="00C174A4"/>
    <w:rsid w:val="00C74BB1"/>
    <w:rsid w:val="00C83189"/>
    <w:rsid w:val="00C9252D"/>
    <w:rsid w:val="00DF3D90"/>
    <w:rsid w:val="00E43492"/>
    <w:rsid w:val="00EA0C06"/>
    <w:rsid w:val="00F343A7"/>
    <w:rsid w:val="00F66D2E"/>
    <w:rsid w:val="00F85F7A"/>
    <w:rsid w:val="00FD6A18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32C5"/>
  <w15:docId w15:val="{5222069A-638B-4B41-AF5A-37DA34C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2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E7A"/>
  </w:style>
  <w:style w:type="paragraph" w:styleId="Pieddepage">
    <w:name w:val="footer"/>
    <w:basedOn w:val="Normal"/>
    <w:link w:val="PieddepageCar"/>
    <w:uiPriority w:val="99"/>
    <w:unhideWhenUsed/>
    <w:rsid w:val="0022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E7A"/>
  </w:style>
  <w:style w:type="character" w:styleId="Lienhypertexte">
    <w:name w:val="Hyperlink"/>
    <w:basedOn w:val="Policepardfaut"/>
    <w:uiPriority w:val="99"/>
    <w:unhideWhenUsed/>
    <w:rsid w:val="00B4018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C06"/>
    <w:rPr>
      <w:rFonts w:ascii="Tahoma" w:hAnsi="Tahoma" w:cs="Tahoma"/>
      <w:sz w:val="16"/>
      <w:szCs w:val="16"/>
    </w:rPr>
  </w:style>
  <w:style w:type="table" w:styleId="Tableausimple1">
    <w:name w:val="Plain Table 1"/>
    <w:basedOn w:val="TableauNormal"/>
    <w:uiPriority w:val="41"/>
    <w:rsid w:val="006539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utenances@univ-l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Delohen</dc:creator>
  <cp:lastModifiedBy>Noemie Deruelle</cp:lastModifiedBy>
  <cp:revision>7</cp:revision>
  <cp:lastPrinted>2021-05-27T14:16:00Z</cp:lastPrinted>
  <dcterms:created xsi:type="dcterms:W3CDTF">2021-03-29T12:14:00Z</dcterms:created>
  <dcterms:modified xsi:type="dcterms:W3CDTF">2021-05-27T14:17:00Z</dcterms:modified>
</cp:coreProperties>
</file>